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DC" w:rsidRDefault="00F506DC" w:rsidP="00F506DC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506DC" w:rsidRDefault="00F506DC" w:rsidP="00F506DC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506DC" w:rsidRDefault="00F506DC" w:rsidP="00F506DC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506DC" w:rsidRPr="00601ED5" w:rsidRDefault="00F506DC" w:rsidP="00F506D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الفنية</w:t>
      </w:r>
    </w:p>
    <w:p w:rsidR="00F506DC" w:rsidRDefault="00F506DC" w:rsidP="00F506DC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93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F506DC" w:rsidRDefault="00F506DC" w:rsidP="00F506D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D1B53">
        <w:rPr>
          <w:rFonts w:ascii="Arial" w:hAnsi="Arial" w:cs="Arial"/>
          <w:b/>
          <w:bCs/>
          <w:sz w:val="28"/>
          <w:szCs w:val="28"/>
          <w:rtl/>
        </w:rPr>
        <w:t xml:space="preserve">بإعداد الدراسات والتصاميم ووثائق عطاء التنفيذ الخاصة </w:t>
      </w:r>
    </w:p>
    <w:p w:rsidR="00F506DC" w:rsidRDefault="00F506DC" w:rsidP="00F506D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D1B53">
        <w:rPr>
          <w:rFonts w:ascii="Arial" w:hAnsi="Arial" w:cs="Arial"/>
          <w:b/>
          <w:bCs/>
          <w:sz w:val="28"/>
          <w:szCs w:val="28"/>
          <w:rtl/>
        </w:rPr>
        <w:t>بإنشاء مركز إسعاف وطوارئ في منطقة شمال الكرك/ محافظة الكرك</w:t>
      </w:r>
    </w:p>
    <w:p w:rsidR="00F506DC" w:rsidRDefault="00F506DC" w:rsidP="00F506DC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506DC" w:rsidRDefault="00F506DC" w:rsidP="00F506D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15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F506DC" w:rsidRPr="003864AE" w:rsidRDefault="00F506DC" w:rsidP="00F506D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6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529"/>
      </w:tblGrid>
      <w:tr w:rsidR="00F506DC" w:rsidRPr="0091200C" w:rsidTr="00ED2ED5">
        <w:trPr>
          <w:trHeight w:val="1062"/>
          <w:tblHeader/>
          <w:jc w:val="center"/>
        </w:trPr>
        <w:tc>
          <w:tcPr>
            <w:tcW w:w="680" w:type="dxa"/>
            <w:vAlign w:val="center"/>
          </w:tcPr>
          <w:p w:rsidR="00F506DC" w:rsidRPr="0091200C" w:rsidRDefault="00F506DC" w:rsidP="00ED2ED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561" w:type="dxa"/>
            <w:vAlign w:val="center"/>
          </w:tcPr>
          <w:p w:rsidR="00F506DC" w:rsidRPr="0091200C" w:rsidRDefault="00F506DC" w:rsidP="00ED2ED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</w:tr>
      <w:tr w:rsidR="00F506DC" w:rsidRPr="00A636B3" w:rsidTr="00ED2ED5">
        <w:trPr>
          <w:trHeight w:val="534"/>
          <w:jc w:val="center"/>
        </w:trPr>
        <w:tc>
          <w:tcPr>
            <w:tcW w:w="680" w:type="dxa"/>
            <w:vAlign w:val="center"/>
          </w:tcPr>
          <w:p w:rsidR="00F506DC" w:rsidRPr="008F1B00" w:rsidRDefault="00F506DC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506DC" w:rsidRPr="00DC7928" w:rsidRDefault="00F506DC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</w:rPr>
              <w:t>شركة ارابتك جردانه للبيئة المبنية</w:t>
            </w:r>
          </w:p>
        </w:tc>
      </w:tr>
      <w:tr w:rsidR="00F506DC" w:rsidRPr="00A636B3" w:rsidTr="00ED2ED5">
        <w:trPr>
          <w:trHeight w:val="433"/>
          <w:jc w:val="center"/>
        </w:trPr>
        <w:tc>
          <w:tcPr>
            <w:tcW w:w="680" w:type="dxa"/>
            <w:vAlign w:val="center"/>
          </w:tcPr>
          <w:p w:rsidR="00F506DC" w:rsidRPr="008F1B00" w:rsidRDefault="00F506DC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506DC" w:rsidRPr="00DC7928" w:rsidRDefault="00F506DC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</w:rPr>
              <w:t>شركة عسلي للاستشارات الهندسية وإدارة المشاريع ذ.م.م</w:t>
            </w:r>
          </w:p>
        </w:tc>
      </w:tr>
      <w:tr w:rsidR="00F506DC" w:rsidRPr="00A636B3" w:rsidTr="00ED2ED5">
        <w:trPr>
          <w:trHeight w:val="312"/>
          <w:jc w:val="center"/>
        </w:trPr>
        <w:tc>
          <w:tcPr>
            <w:tcW w:w="680" w:type="dxa"/>
            <w:vAlign w:val="center"/>
          </w:tcPr>
          <w:p w:rsidR="00F506DC" w:rsidRPr="008F1B00" w:rsidRDefault="00F506DC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506DC" w:rsidRPr="00DC7928" w:rsidRDefault="00F506DC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</w:rPr>
              <w:t>شركة الائتلاف للاستشارات الهندسية ذ.م.م</w:t>
            </w:r>
          </w:p>
        </w:tc>
      </w:tr>
      <w:tr w:rsidR="00F506DC" w:rsidRPr="00A636B3" w:rsidTr="00ED2ED5">
        <w:trPr>
          <w:trHeight w:val="411"/>
          <w:jc w:val="center"/>
        </w:trPr>
        <w:tc>
          <w:tcPr>
            <w:tcW w:w="680" w:type="dxa"/>
            <w:vAlign w:val="center"/>
          </w:tcPr>
          <w:p w:rsidR="00F506DC" w:rsidRPr="008F1B00" w:rsidRDefault="00F506DC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506DC" w:rsidRPr="00DC7928" w:rsidRDefault="00F506DC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</w:rPr>
              <w:t>شركة الأوائل للاستشارات الفنية والهندسية ذ.م.م/ مكتب صبح للاستشارات الهندسية</w:t>
            </w:r>
          </w:p>
        </w:tc>
      </w:tr>
      <w:tr w:rsidR="00F506DC" w:rsidRPr="00A636B3" w:rsidTr="00ED2ED5">
        <w:trPr>
          <w:trHeight w:val="110"/>
          <w:jc w:val="center"/>
        </w:trPr>
        <w:tc>
          <w:tcPr>
            <w:tcW w:w="680" w:type="dxa"/>
            <w:vAlign w:val="center"/>
          </w:tcPr>
          <w:p w:rsidR="00F506DC" w:rsidRPr="008F1B00" w:rsidRDefault="00F506DC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506DC" w:rsidRPr="00DC7928" w:rsidRDefault="00F506DC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</w:rPr>
              <w:t>شركة بيطار مهندسون مستشارون ذ.م.م</w:t>
            </w:r>
          </w:p>
        </w:tc>
      </w:tr>
      <w:tr w:rsidR="00F506DC" w:rsidRPr="00A636B3" w:rsidTr="00ED2ED5">
        <w:trPr>
          <w:trHeight w:val="536"/>
          <w:jc w:val="center"/>
        </w:trPr>
        <w:tc>
          <w:tcPr>
            <w:tcW w:w="680" w:type="dxa"/>
            <w:vAlign w:val="center"/>
          </w:tcPr>
          <w:p w:rsidR="00F506DC" w:rsidRPr="008F1B00" w:rsidRDefault="00F506DC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506DC" w:rsidRPr="00DC7928" w:rsidRDefault="00F506DC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</w:rPr>
              <w:t>وهيب اسحق ميخائيل مدانات/ وهيب مدانات مهندسون استشاريون</w:t>
            </w:r>
          </w:p>
        </w:tc>
      </w:tr>
      <w:tr w:rsidR="00F506DC" w:rsidRPr="00A636B3" w:rsidTr="00ED2ED5">
        <w:trPr>
          <w:trHeight w:val="614"/>
          <w:jc w:val="center"/>
        </w:trPr>
        <w:tc>
          <w:tcPr>
            <w:tcW w:w="680" w:type="dxa"/>
            <w:vAlign w:val="center"/>
          </w:tcPr>
          <w:p w:rsidR="00F506DC" w:rsidRDefault="00F506DC" w:rsidP="00ED2ED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F506DC" w:rsidRPr="00DC7928" w:rsidRDefault="00F506DC" w:rsidP="00ED2ED5">
            <w:pPr>
              <w:jc w:val="lowKashida"/>
              <w:rPr>
                <w:rFonts w:cs="Times New Roman"/>
                <w:sz w:val="24"/>
                <w:szCs w:val="32"/>
                <w:rtl/>
                <w:lang w:bidi="ar-JO"/>
              </w:rPr>
            </w:pPr>
            <w:r w:rsidRPr="00DC7928">
              <w:rPr>
                <w:rFonts w:cs="Times New Roman"/>
                <w:sz w:val="24"/>
                <w:szCs w:val="32"/>
                <w:rtl/>
              </w:rPr>
              <w:t>شركة مكتب جمال الشخشير للاستشارات الهندسية وتخطيط المدن ذ.م.م</w:t>
            </w:r>
          </w:p>
        </w:tc>
      </w:tr>
    </w:tbl>
    <w:p w:rsidR="00F506DC" w:rsidRDefault="00F506DC" w:rsidP="00F506DC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506DC" w:rsidRDefault="00F506DC" w:rsidP="00F506DC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pPr>
        <w:rPr>
          <w:lang w:bidi="ar-JO"/>
        </w:rPr>
      </w:pPr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ED"/>
    <w:rsid w:val="000C6EED"/>
    <w:rsid w:val="007F0EF9"/>
    <w:rsid w:val="00A64823"/>
    <w:rsid w:val="00F5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8F4A5-095F-461E-AAD1-C1E8E70E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D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2025-10-15T11:54:00Z</dcterms:created>
  <dcterms:modified xsi:type="dcterms:W3CDTF">2025-10-15T11:54:00Z</dcterms:modified>
</cp:coreProperties>
</file>